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147F5" w14:textId="77777777" w:rsidR="0022674C" w:rsidRDefault="00B36AB9" w:rsidP="0022674C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Generic0-Regular"/>
          <w:kern w:val="0"/>
          <w:szCs w:val="21"/>
        </w:rPr>
      </w:pPr>
      <w:r w:rsidRPr="00F2735A">
        <w:rPr>
          <w:rFonts w:ascii="BIZ UDゴシック" w:eastAsia="BIZ UDゴシック" w:hAnsi="BIZ UDゴシック" w:cs="BIZ UDゴシック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55BADC" wp14:editId="36EE54A0">
                <wp:simplePos x="0" y="0"/>
                <wp:positionH relativeFrom="column">
                  <wp:posOffset>-29845</wp:posOffset>
                </wp:positionH>
                <wp:positionV relativeFrom="paragraph">
                  <wp:posOffset>-134620</wp:posOffset>
                </wp:positionV>
                <wp:extent cx="1276350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6238C" w14:textId="77777777" w:rsidR="00B36AB9" w:rsidRPr="00B36AB9" w:rsidRDefault="00B36AB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36AB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55B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35pt;margin-top:-10.6pt;width:100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" filled="f" stroked="f">
                <v:textbox style="mso-fit-shape-to-text:t">
                  <w:txbxContent>
                    <w:p w14:paraId="3746238C" w14:textId="77777777" w:rsidR="00B36AB9" w:rsidRPr="00B36AB9" w:rsidRDefault="00B36AB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36AB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22674C" w:rsidRPr="0022674C">
        <w:rPr>
          <w:rFonts w:ascii="BIZ UDゴシック" w:eastAsia="BIZ UDゴシック" w:hAnsi="BIZ UDゴシック" w:cs="Generic0-Regular"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315BA2" wp14:editId="30954A11">
                <wp:simplePos x="0" y="0"/>
                <wp:positionH relativeFrom="column">
                  <wp:posOffset>1779905</wp:posOffset>
                </wp:positionH>
                <wp:positionV relativeFrom="paragraph">
                  <wp:posOffset>-134620</wp:posOffset>
                </wp:positionV>
                <wp:extent cx="2686050" cy="457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D8E60" w14:textId="77777777" w:rsidR="0022674C" w:rsidRDefault="0022674C">
                            <w:r w:rsidRPr="0022674C">
                              <w:rPr>
                                <w:rFonts w:ascii="BIZ UDゴシック" w:eastAsia="BIZ UDゴシック" w:hAnsi="BIZ UDゴシック" w:cs="Generic0-Regular" w:hint="eastAsia"/>
                                <w:kern w:val="0"/>
                                <w:sz w:val="32"/>
                                <w:szCs w:val="32"/>
                              </w:rPr>
                              <w:t>食べきり協力店登録申請書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5BA2" id="テキスト ボックス 2" o:spid="_x0000_s1027" type="#_x0000_t202" style="position:absolute;left:0;text-align:left;margin-left:140.15pt;margin-top:-10.6pt;width:211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" filled="f" stroked="f">
                <v:textbox>
                  <w:txbxContent>
                    <w:p w14:paraId="431D8E60" w14:textId="77777777" w:rsidR="0022674C" w:rsidRDefault="0022674C">
                      <w:r w:rsidRPr="0022674C">
                        <w:rPr>
                          <w:rFonts w:ascii="BIZ UDゴシック" w:eastAsia="BIZ UDゴシック" w:hAnsi="BIZ UDゴシック" w:cs="Generic0-Regular" w:hint="eastAsia"/>
                          <w:kern w:val="0"/>
                          <w:sz w:val="32"/>
                          <w:szCs w:val="32"/>
                        </w:rPr>
                        <w:t>食べきり協力店登録申請書</w:t>
                      </w:r>
                    </w:p>
                  </w:txbxContent>
                </v:textbox>
              </v:shape>
            </w:pict>
          </mc:Fallback>
        </mc:AlternateContent>
      </w:r>
      <w:r w:rsidR="00100D50" w:rsidRPr="00100D50">
        <w:rPr>
          <w:rFonts w:ascii="BIZ UDゴシック" w:eastAsia="BIZ UDゴシック" w:hAnsi="BIZ UDゴシック" w:cs="Generic0-Regular" w:hint="eastAsia"/>
          <w:kern w:val="0"/>
          <w:szCs w:val="21"/>
        </w:rPr>
        <w:t>年　　月　　日</w:t>
      </w:r>
    </w:p>
    <w:p w14:paraId="74923913" w14:textId="77777777" w:rsidR="00131FAA" w:rsidRDefault="00131FAA" w:rsidP="00C93342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 w:val="18"/>
          <w:szCs w:val="18"/>
        </w:rPr>
      </w:pPr>
    </w:p>
    <w:p w14:paraId="28A47B26" w14:textId="77777777" w:rsidR="00656301" w:rsidRPr="00F2735A" w:rsidRDefault="00C93342" w:rsidP="0065630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r w:rsidRPr="00F2735A">
        <w:rPr>
          <w:rFonts w:ascii="BIZ UDゴシック" w:eastAsia="BIZ UDゴシック" w:hAnsi="BIZ UDゴシック" w:cs="Generic0-Regular" w:hint="eastAsia"/>
          <w:kern w:val="0"/>
          <w:szCs w:val="21"/>
        </w:rPr>
        <w:t>東大阪市食べきり協力店登録制度実施要綱の規定に基づき、</w:t>
      </w:r>
      <w:r w:rsidR="00F2735A">
        <w:rPr>
          <w:rFonts w:ascii="BIZ UDゴシック" w:eastAsia="BIZ UDゴシック" w:hAnsi="BIZ UDゴシック" w:cs="Generic0-Regular" w:hint="eastAsia"/>
          <w:kern w:val="0"/>
          <w:szCs w:val="21"/>
        </w:rPr>
        <w:t>以下</w:t>
      </w:r>
      <w:r w:rsidRPr="00F2735A">
        <w:rPr>
          <w:rFonts w:ascii="BIZ UDゴシック" w:eastAsia="BIZ UDゴシック" w:hAnsi="BIZ UDゴシック" w:cs="Generic0-Regular" w:hint="eastAsia"/>
          <w:kern w:val="0"/>
          <w:szCs w:val="21"/>
        </w:rPr>
        <w:t>のとおり登録を申請します</w:t>
      </w:r>
      <w:r w:rsidR="00656301" w:rsidRPr="00F2735A">
        <w:rPr>
          <w:rFonts w:ascii="BIZ UDゴシック" w:eastAsia="BIZ UDゴシック" w:hAnsi="BIZ UDゴシック" w:cs="Generic0-Regular" w:hint="eastAsia"/>
          <w:kern w:val="0"/>
          <w:szCs w:val="21"/>
        </w:rPr>
        <w:t>。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1701"/>
        <w:gridCol w:w="1748"/>
        <w:gridCol w:w="1087"/>
        <w:gridCol w:w="2976"/>
      </w:tblGrid>
      <w:tr w:rsidR="003B5949" w:rsidRPr="00592509" w14:paraId="2ECBAA9C" w14:textId="77777777" w:rsidTr="00C93342">
        <w:trPr>
          <w:trHeight w:val="524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3459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店舗名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6287A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3B5949" w:rsidRPr="00592509" w14:paraId="1CAC779F" w14:textId="77777777" w:rsidTr="00C93342">
        <w:trPr>
          <w:trHeight w:val="452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F7CA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所在地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AE769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東大阪市</w:t>
            </w:r>
          </w:p>
        </w:tc>
      </w:tr>
      <w:tr w:rsidR="003B5949" w:rsidRPr="00592509" w14:paraId="2DC1772D" w14:textId="77777777" w:rsidTr="00C93342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C563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A67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9A7821" w:rsidRPr="00592509" w14:paraId="315ABA19" w14:textId="77777777" w:rsidTr="000B7775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D74E" w14:textId="77777777" w:rsidR="009A7821" w:rsidRPr="00592509" w:rsidRDefault="009A7821" w:rsidP="009A782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店舗区分</w:t>
            </w:r>
          </w:p>
          <w:p w14:paraId="6521C2FF" w14:textId="77777777" w:rsidR="009A7821" w:rsidRPr="00592509" w:rsidRDefault="009A7821" w:rsidP="009A782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（該当項目に</w:t>
            </w:r>
            <w:r w:rsidRPr="00592509">
              <w:rPr>
                <w:rFonts w:ascii="Segoe UI Symbol" w:eastAsia="BIZ UDゴシック" w:hAnsi="Segoe UI Symbol" w:cs="Segoe UI Symbol"/>
                <w:kern w:val="0"/>
                <w:szCs w:val="21"/>
              </w:rPr>
              <w:t>☑</w:t>
            </w:r>
            <w:r w:rsidRPr="00592509">
              <w:rPr>
                <w:rFonts w:ascii="BIZ UDゴシック" w:eastAsia="BIZ UDゴシック" w:hAnsi="BIZ UDゴシック" w:cs="Generic0-Regular"/>
                <w:kern w:val="0"/>
                <w:szCs w:val="21"/>
              </w:rPr>
              <w:t>）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28D9F" w14:textId="77777777" w:rsidR="009A7821" w:rsidRPr="00592509" w:rsidRDefault="006E2AB8" w:rsidP="009A782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678083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9A7821"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食堂・レストラン　</w:t>
            </w: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17606705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9A7821"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日本料理　　</w:t>
            </w: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13137868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9A7821"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西洋料理　　</w:t>
            </w: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1623271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9A7821"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中華料理・ラーメン　　</w:t>
            </w:r>
          </w:p>
          <w:p w14:paraId="233FF690" w14:textId="77777777" w:rsidR="009A7821" w:rsidRPr="00592509" w:rsidRDefault="006E2AB8" w:rsidP="009A782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7274228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C259F4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アジア料理　</w:t>
            </w: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18640516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C259F4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寿司　</w:t>
            </w: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2043012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C259F4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そば・うどん　</w:t>
            </w: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644165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C259F4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カレー　 </w:t>
            </w: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550100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9A7821"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焼肉・韓国料理　　</w:t>
            </w:r>
          </w:p>
          <w:p w14:paraId="67E2B812" w14:textId="77777777" w:rsidR="009A7821" w:rsidRPr="00592509" w:rsidRDefault="006E2AB8" w:rsidP="009A782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2834966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C259F4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ファストフード　</w:t>
            </w: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21301556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C259F4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居酒屋・バー　</w:t>
            </w: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9812277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C259F4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カフェ・スイーツ　</w:t>
            </w: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9123959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9A7821"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ホテル・旅館　　</w:t>
            </w:r>
          </w:p>
          <w:p w14:paraId="7FBC687F" w14:textId="77777777" w:rsidR="009A7821" w:rsidRPr="00592509" w:rsidRDefault="006E2AB8" w:rsidP="009A782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187100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C259F4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コンビニエンスストア　</w:t>
            </w: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2380210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C259F4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スーパーマーケット　</w:t>
            </w: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20120291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9A7821"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左記以外の小売店</w:t>
            </w:r>
          </w:p>
          <w:p w14:paraId="7A01C7CB" w14:textId="77777777" w:rsidR="009A7821" w:rsidRPr="00592509" w:rsidRDefault="006E2AB8" w:rsidP="009A782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2091074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9A7821"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その他（　　　　　　　　　　　　　　　　　　　　　　　　　　　　）</w:t>
            </w:r>
          </w:p>
        </w:tc>
      </w:tr>
      <w:tr w:rsidR="003B5949" w:rsidRPr="00592509" w14:paraId="52F538C1" w14:textId="77777777" w:rsidTr="000B7775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1499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確認事項</w:t>
            </w:r>
            <w:r w:rsidR="000B7775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（※）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FCD7F2" w14:textId="77777777" w:rsidR="003B5949" w:rsidRPr="00592509" w:rsidRDefault="006E2AB8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18755845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3B5949" w:rsidRPr="00592509">
              <w:rPr>
                <w:rFonts w:ascii="BIZ UDゴシック" w:eastAsia="BIZ UDゴシック" w:hAnsi="BIZ UDゴシック" w:cs="Generic0-Regular"/>
                <w:kern w:val="0"/>
                <w:szCs w:val="21"/>
              </w:rPr>
              <w:t xml:space="preserve"> 当店舗営業者は暴力団員等に該当せず、また密接な関係もありません。</w:t>
            </w:r>
          </w:p>
        </w:tc>
      </w:tr>
      <w:tr w:rsidR="003B5949" w:rsidRPr="00592509" w14:paraId="11455FC8" w14:textId="77777777" w:rsidTr="000B7775">
        <w:tc>
          <w:tcPr>
            <w:tcW w:w="226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2140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担当者連絡先</w:t>
            </w:r>
            <w:r w:rsidR="000B7775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（※）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65A0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担当者名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68A4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3A4A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DF323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3B5949" w:rsidRPr="00592509" w14:paraId="400BF9CF" w14:textId="77777777" w:rsidTr="000B7775"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3BDF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9DA709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メールアドレス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DF9FB" w14:textId="77777777" w:rsidR="003B5949" w:rsidRPr="00592509" w:rsidRDefault="003B5949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</w:tbl>
    <w:p w14:paraId="267B5C0F" w14:textId="77777777" w:rsidR="003B5949" w:rsidRDefault="003B5949" w:rsidP="00DA3C9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65876777" w14:textId="77777777" w:rsidR="00DA3C9D" w:rsidRPr="003B5949" w:rsidRDefault="00DA3C9D" w:rsidP="00DA3C9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r w:rsidRPr="00100D50">
        <w:rPr>
          <w:rFonts w:ascii="BIZ UDゴシック" w:eastAsia="BIZ UDゴシック" w:hAnsi="BIZ UDゴシック" w:cs="Generic0-Regular" w:hint="eastAsia"/>
          <w:kern w:val="0"/>
          <w:szCs w:val="21"/>
        </w:rPr>
        <w:t>【</w:t>
      </w:r>
      <w:r w:rsidR="00BC4E7E">
        <w:rPr>
          <w:rFonts w:ascii="BIZ UDゴシック" w:eastAsia="BIZ UDゴシック" w:hAnsi="BIZ UDゴシック" w:cs="Generic0-Regular" w:hint="eastAsia"/>
          <w:kern w:val="0"/>
          <w:szCs w:val="21"/>
        </w:rPr>
        <w:t>取り組み</w:t>
      </w:r>
      <w:r w:rsidRPr="00100D50">
        <w:rPr>
          <w:rFonts w:ascii="BIZ UDゴシック" w:eastAsia="BIZ UDゴシック" w:hAnsi="BIZ UDゴシック" w:cs="Generic0-Regular" w:hint="eastAsia"/>
          <w:kern w:val="0"/>
          <w:szCs w:val="21"/>
        </w:rPr>
        <w:t>項目】店舗で実施されている</w:t>
      </w:r>
      <w:r w:rsidR="00BC4E7E">
        <w:rPr>
          <w:rFonts w:ascii="BIZ UDゴシック" w:eastAsia="BIZ UDゴシック" w:hAnsi="BIZ UDゴシック" w:cs="Generic0-Regular" w:hint="eastAsia"/>
          <w:kern w:val="0"/>
          <w:szCs w:val="21"/>
        </w:rPr>
        <w:t>取り組み</w:t>
      </w:r>
      <w:r w:rsidRPr="00100D50">
        <w:rPr>
          <w:rFonts w:ascii="BIZ UDゴシック" w:eastAsia="BIZ UDゴシック" w:hAnsi="BIZ UDゴシック" w:cs="Generic0-Regular" w:hint="eastAsia"/>
          <w:kern w:val="0"/>
          <w:szCs w:val="21"/>
        </w:rPr>
        <w:t>に</w:t>
      </w:r>
      <w:r w:rsidRPr="00100D50">
        <w:rPr>
          <w:rFonts w:ascii="Segoe UI Symbol" w:eastAsia="BIZ UDゴシック" w:hAnsi="Segoe UI Symbol" w:cs="Segoe UI Symbol"/>
          <w:kern w:val="0"/>
          <w:szCs w:val="21"/>
        </w:rPr>
        <w:t>☑</w:t>
      </w:r>
      <w:r w:rsidRPr="00100D50">
        <w:rPr>
          <w:rFonts w:ascii="BIZ UDゴシック" w:eastAsia="BIZ UDゴシック" w:hAnsi="BIZ UDゴシック" w:cs="BIZ UDゴシック" w:hint="eastAsia"/>
          <w:kern w:val="0"/>
          <w:szCs w:val="21"/>
        </w:rPr>
        <w:t>をお願いします。</w:t>
      </w:r>
    </w:p>
    <w:tbl>
      <w:tblPr>
        <w:tblStyle w:val="a3"/>
        <w:tblW w:w="978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2976"/>
        <w:gridCol w:w="5670"/>
      </w:tblGrid>
      <w:tr w:rsidR="00DA3C9D" w:rsidRPr="00DA3C9D" w14:paraId="7ACA1140" w14:textId="77777777" w:rsidTr="00C93342">
        <w:tc>
          <w:tcPr>
            <w:tcW w:w="1135" w:type="dxa"/>
          </w:tcPr>
          <w:p w14:paraId="16992D07" w14:textId="77777777" w:rsidR="00DA3C9D" w:rsidRPr="00DA3C9D" w:rsidRDefault="00DA3C9D" w:rsidP="00660FE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業種</w:t>
            </w:r>
          </w:p>
        </w:tc>
        <w:tc>
          <w:tcPr>
            <w:tcW w:w="2976" w:type="dxa"/>
            <w:vAlign w:val="center"/>
          </w:tcPr>
          <w:p w14:paraId="0D61357F" w14:textId="77777777" w:rsidR="00DA3C9D" w:rsidRPr="00DA3C9D" w:rsidRDefault="00BC4E7E" w:rsidP="00660FE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取り組み</w:t>
            </w:r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項目</w:t>
            </w:r>
          </w:p>
        </w:tc>
        <w:tc>
          <w:tcPr>
            <w:tcW w:w="5670" w:type="dxa"/>
            <w:vAlign w:val="center"/>
          </w:tcPr>
          <w:p w14:paraId="654DF558" w14:textId="65AC6CDC" w:rsidR="00DA3C9D" w:rsidRPr="00DA3C9D" w:rsidRDefault="009051BC" w:rsidP="00660FE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取り組み内容</w:t>
            </w:r>
          </w:p>
        </w:tc>
      </w:tr>
      <w:tr w:rsidR="00DA3C9D" w:rsidRPr="00DA3C9D" w14:paraId="3CD9D3BF" w14:textId="77777777" w:rsidTr="00C93342">
        <w:tc>
          <w:tcPr>
            <w:tcW w:w="1135" w:type="dxa"/>
            <w:vMerge w:val="restart"/>
          </w:tcPr>
          <w:p w14:paraId="3504ADC0" w14:textId="77777777" w:rsidR="00DA3C9D" w:rsidRPr="00DA3C9D" w:rsidRDefault="00DA3C9D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飲食店、</w:t>
            </w:r>
          </w:p>
          <w:p w14:paraId="0F8A6F00" w14:textId="77777777" w:rsidR="00DA3C9D" w:rsidRPr="00DA3C9D" w:rsidRDefault="00DA3C9D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宿泊施設</w:t>
            </w:r>
          </w:p>
        </w:tc>
        <w:tc>
          <w:tcPr>
            <w:tcW w:w="2976" w:type="dxa"/>
            <w:vAlign w:val="center"/>
          </w:tcPr>
          <w:p w14:paraId="4CD11B15" w14:textId="77777777" w:rsidR="00DA3C9D" w:rsidRPr="00DA3C9D" w:rsidRDefault="00DA3C9D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小盛りメニュー等の導入</w:t>
            </w:r>
          </w:p>
        </w:tc>
        <w:tc>
          <w:tcPr>
            <w:tcW w:w="5670" w:type="dxa"/>
            <w:vAlign w:val="center"/>
          </w:tcPr>
          <w:p w14:paraId="0D08C46E" w14:textId="77777777" w:rsidR="00DA3C9D" w:rsidRPr="00DA3C9D" w:rsidRDefault="006E2AB8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449357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小盛りメニューの設定</w:t>
            </w:r>
          </w:p>
          <w:p w14:paraId="24647499" w14:textId="63ACD76F" w:rsidR="00DA3C9D" w:rsidRPr="00DA3C9D" w:rsidRDefault="006E2AB8" w:rsidP="008A2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10464045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80654F" w:rsidRPr="0080654F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ごはんの量の調節など要望に沿った量での提供</w:t>
            </w:r>
          </w:p>
        </w:tc>
      </w:tr>
      <w:tr w:rsidR="00DA3C9D" w:rsidRPr="00DA3C9D" w14:paraId="1DE194FD" w14:textId="77777777" w:rsidTr="00C93342">
        <w:tc>
          <w:tcPr>
            <w:tcW w:w="1135" w:type="dxa"/>
            <w:vMerge/>
          </w:tcPr>
          <w:p w14:paraId="0B9D08C7" w14:textId="77777777" w:rsidR="00DA3C9D" w:rsidRPr="00DA3C9D" w:rsidRDefault="00DA3C9D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22666B39" w14:textId="77777777" w:rsidR="00DA3C9D" w:rsidRPr="00DA3C9D" w:rsidRDefault="00DA3C9D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持ち帰り希望者への対応</w:t>
            </w:r>
          </w:p>
        </w:tc>
        <w:tc>
          <w:tcPr>
            <w:tcW w:w="5670" w:type="dxa"/>
            <w:vAlign w:val="center"/>
          </w:tcPr>
          <w:p w14:paraId="4E2C34A3" w14:textId="401F8A2E" w:rsidR="00DA3C9D" w:rsidRPr="00DA3C9D" w:rsidRDefault="006E2AB8" w:rsidP="009A7821">
            <w:pPr>
              <w:autoSpaceDE w:val="0"/>
              <w:autoSpaceDN w:val="0"/>
              <w:adjustRightInd w:val="0"/>
              <w:ind w:leftChars="1" w:left="172" w:hangingChars="81" w:hanging="17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264128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80654F" w:rsidRPr="0080654F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要望があった場合に、衛生上の注意事項を説明したうえで持ち帰りが可能</w:t>
            </w:r>
          </w:p>
          <w:p w14:paraId="10EC1D45" w14:textId="091B823F" w:rsidR="00DA3C9D" w:rsidRPr="00DA3C9D" w:rsidRDefault="006E2AB8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988517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80654F" w:rsidRPr="0080654F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持ち帰り可能な旨の店内案内</w:t>
            </w:r>
          </w:p>
          <w:p w14:paraId="4D2BA18E" w14:textId="77777777" w:rsidR="00DA3C9D" w:rsidRPr="00DA3C9D" w:rsidRDefault="006E2AB8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1221329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持ち帰り用容器</w:t>
            </w:r>
            <w:r w:rsidR="00DA3C9D" w:rsidRPr="00DA3C9D">
              <w:rPr>
                <w:rFonts w:ascii="BIZ UDゴシック" w:eastAsia="BIZ UDゴシック" w:hAnsi="BIZ UDゴシック" w:cs="Generic1-Regular"/>
                <w:kern w:val="0"/>
                <w:szCs w:val="21"/>
              </w:rPr>
              <w:t>(</w:t>
            </w:r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ドギーバッグ</w:t>
            </w:r>
            <w:r w:rsidR="00DA3C9D" w:rsidRPr="00DA3C9D">
              <w:rPr>
                <w:rFonts w:ascii="BIZ UDゴシック" w:eastAsia="BIZ UDゴシック" w:hAnsi="BIZ UDゴシック" w:cs="Generic1-Regular"/>
                <w:kern w:val="0"/>
                <w:szCs w:val="21"/>
              </w:rPr>
              <w:t>)</w:t>
            </w:r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等の提供</w:t>
            </w:r>
          </w:p>
        </w:tc>
      </w:tr>
      <w:tr w:rsidR="00DA3C9D" w:rsidRPr="00DA3C9D" w14:paraId="6F913785" w14:textId="77777777" w:rsidTr="00C93342">
        <w:tc>
          <w:tcPr>
            <w:tcW w:w="1135" w:type="dxa"/>
            <w:vMerge/>
          </w:tcPr>
          <w:p w14:paraId="721D5D90" w14:textId="77777777" w:rsidR="00DA3C9D" w:rsidRPr="00DA3C9D" w:rsidRDefault="00DA3C9D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B9B4B3B" w14:textId="7DAC6F98" w:rsidR="00DA3C9D" w:rsidRPr="00DA3C9D" w:rsidRDefault="009051BC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食べ残しを減らすため</w:t>
            </w:r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の呼びかけ</w:t>
            </w:r>
          </w:p>
        </w:tc>
        <w:tc>
          <w:tcPr>
            <w:tcW w:w="5670" w:type="dxa"/>
            <w:vAlign w:val="center"/>
          </w:tcPr>
          <w:p w14:paraId="3FA20241" w14:textId="77777777" w:rsidR="00DA3C9D" w:rsidRPr="00DA3C9D" w:rsidRDefault="006E2AB8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15717249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注文受付時に適量注文の呼びかけ</w:t>
            </w:r>
          </w:p>
          <w:p w14:paraId="453D6023" w14:textId="546735CD" w:rsidR="00DA3C9D" w:rsidRPr="00DA3C9D" w:rsidRDefault="006E2AB8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6517619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80654F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宴会等での食べきりの呼びかけ</w:t>
            </w:r>
          </w:p>
          <w:p w14:paraId="5E9E0777" w14:textId="7D5C4633" w:rsidR="00DA3C9D" w:rsidRPr="00DA3C9D" w:rsidRDefault="006E2AB8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18659377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80654F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協力店である旨の呼びかけ</w:t>
            </w:r>
          </w:p>
        </w:tc>
      </w:tr>
      <w:tr w:rsidR="00DA3C9D" w:rsidRPr="00DA3C9D" w14:paraId="3AC8CEC1" w14:textId="77777777" w:rsidTr="00C93342">
        <w:tc>
          <w:tcPr>
            <w:tcW w:w="1135" w:type="dxa"/>
            <w:vMerge w:val="restart"/>
          </w:tcPr>
          <w:p w14:paraId="310BDA9C" w14:textId="48246D10" w:rsidR="00DA3C9D" w:rsidRPr="00DA3C9D" w:rsidRDefault="0080654F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食品小売店</w:t>
            </w:r>
          </w:p>
        </w:tc>
        <w:tc>
          <w:tcPr>
            <w:tcW w:w="2976" w:type="dxa"/>
            <w:vAlign w:val="center"/>
          </w:tcPr>
          <w:p w14:paraId="2ECE5EBA" w14:textId="46B66E98" w:rsidR="00DA3C9D" w:rsidRPr="00DA3C9D" w:rsidRDefault="009051BC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販売方法の工夫</w:t>
            </w:r>
          </w:p>
        </w:tc>
        <w:tc>
          <w:tcPr>
            <w:tcW w:w="5670" w:type="dxa"/>
            <w:vAlign w:val="center"/>
          </w:tcPr>
          <w:p w14:paraId="3E14C70F" w14:textId="77777777" w:rsidR="00DA3C9D" w:rsidRPr="00DA3C9D" w:rsidRDefault="006E2AB8" w:rsidP="009A7821">
            <w:pPr>
              <w:autoSpaceDE w:val="0"/>
              <w:autoSpaceDN w:val="0"/>
              <w:adjustRightInd w:val="0"/>
              <w:ind w:leftChars="16" w:left="173" w:hangingChars="66" w:hanging="139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965730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量り売り及びばら売り</w:t>
            </w:r>
          </w:p>
          <w:p w14:paraId="3E255AD9" w14:textId="77777777" w:rsidR="00DA3C9D" w:rsidRPr="00DA3C9D" w:rsidRDefault="006E2AB8" w:rsidP="00660FE8">
            <w:pPr>
              <w:autoSpaceDE w:val="0"/>
              <w:autoSpaceDN w:val="0"/>
              <w:adjustRightInd w:val="0"/>
              <w:ind w:leftChars="16" w:left="244" w:hangingChars="100" w:hanging="21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15838345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賞味期限または消費期限が近づいている商品の値引き販売</w:t>
            </w:r>
          </w:p>
          <w:p w14:paraId="3A1B0CDA" w14:textId="77777777" w:rsidR="00DA3C9D" w:rsidRPr="00DA3C9D" w:rsidRDefault="006E2AB8" w:rsidP="009A7821">
            <w:pPr>
              <w:autoSpaceDE w:val="0"/>
              <w:autoSpaceDN w:val="0"/>
              <w:adjustRightInd w:val="0"/>
              <w:ind w:leftChars="16" w:left="173" w:hangingChars="66" w:hanging="139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1045007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DA3C9D" w:rsidRPr="00D42242">
              <w:rPr>
                <w:rFonts w:ascii="BIZ UDゴシック" w:eastAsia="BIZ UDゴシック" w:hAnsi="BIZ UDゴシック" w:cs="Generic0-Regular" w:hint="eastAsia"/>
                <w:kern w:val="0"/>
                <w:sz w:val="20"/>
                <w:szCs w:val="21"/>
              </w:rPr>
              <w:t>季節商品（恵方巻、クリスマスケーキ等）の予約販売制</w:t>
            </w:r>
          </w:p>
        </w:tc>
      </w:tr>
      <w:tr w:rsidR="00DA3C9D" w:rsidRPr="00DA3C9D" w14:paraId="0A3D212B" w14:textId="77777777" w:rsidTr="00C93342">
        <w:tc>
          <w:tcPr>
            <w:tcW w:w="1135" w:type="dxa"/>
            <w:vMerge/>
          </w:tcPr>
          <w:p w14:paraId="44B0877F" w14:textId="77777777" w:rsidR="00DA3C9D" w:rsidRPr="00DA3C9D" w:rsidRDefault="00DA3C9D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34AF49E" w14:textId="7A548E1E" w:rsidR="00DA3C9D" w:rsidRPr="00DA3C9D" w:rsidRDefault="00DA3C9D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食材の発注、惣菜等の製造・調理段階での</w:t>
            </w:r>
            <w:r w:rsidR="00BC4E7E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取り組み</w:t>
            </w:r>
          </w:p>
        </w:tc>
        <w:tc>
          <w:tcPr>
            <w:tcW w:w="5670" w:type="dxa"/>
            <w:vAlign w:val="center"/>
          </w:tcPr>
          <w:p w14:paraId="2D97374D" w14:textId="77777777" w:rsidR="006102E8" w:rsidRDefault="006E2AB8" w:rsidP="009A7821">
            <w:pPr>
              <w:autoSpaceDE w:val="0"/>
              <w:autoSpaceDN w:val="0"/>
              <w:adjustRightInd w:val="0"/>
              <w:ind w:leftChars="16" w:left="173" w:hangingChars="66" w:hanging="139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21103120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過剰除去などの調理くずの削減</w:t>
            </w:r>
          </w:p>
          <w:p w14:paraId="1D316003" w14:textId="064AB848" w:rsidR="00DA3C9D" w:rsidRPr="00DA3C9D" w:rsidRDefault="006102E8" w:rsidP="00660FE8">
            <w:pPr>
              <w:autoSpaceDE w:val="0"/>
              <w:autoSpaceDN w:val="0"/>
              <w:adjustRightInd w:val="0"/>
              <w:ind w:leftChars="10" w:left="231" w:hangingChars="100" w:hanging="21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□</w:t>
            </w:r>
            <w:r w:rsidR="00DA3C9D" w:rsidRPr="00DA3C9D">
              <w:rPr>
                <w:rFonts w:ascii="BIZ UDゴシック" w:eastAsia="BIZ UDゴシック" w:hAnsi="BIZ UDゴシック" w:cs="Generic0-Regular"/>
                <w:kern w:val="0"/>
                <w:szCs w:val="21"/>
              </w:rPr>
              <w:t>ICT や AI 等を活用した需要予測システム</w:t>
            </w:r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による発注・製造量の調整</w:t>
            </w:r>
          </w:p>
        </w:tc>
      </w:tr>
      <w:tr w:rsidR="00DA3C9D" w:rsidRPr="00DA3C9D" w14:paraId="6D75AA11" w14:textId="77777777" w:rsidTr="00C93342">
        <w:trPr>
          <w:trHeight w:val="535"/>
        </w:trPr>
        <w:tc>
          <w:tcPr>
            <w:tcW w:w="1135" w:type="dxa"/>
          </w:tcPr>
          <w:p w14:paraId="662E2C6F" w14:textId="77777777" w:rsidR="00DA3C9D" w:rsidRPr="00DA3C9D" w:rsidRDefault="00DA3C9D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共通項目</w:t>
            </w:r>
          </w:p>
        </w:tc>
        <w:tc>
          <w:tcPr>
            <w:tcW w:w="2976" w:type="dxa"/>
            <w:vAlign w:val="center"/>
          </w:tcPr>
          <w:p w14:paraId="146B98E9" w14:textId="77777777" w:rsidR="00DA3C9D" w:rsidRPr="00DA3C9D" w:rsidRDefault="00DA3C9D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啓発活動への協力</w:t>
            </w:r>
          </w:p>
        </w:tc>
        <w:tc>
          <w:tcPr>
            <w:tcW w:w="5670" w:type="dxa"/>
            <w:vAlign w:val="center"/>
          </w:tcPr>
          <w:p w14:paraId="7ED5DC69" w14:textId="7B8C58ED" w:rsidR="00DA3C9D" w:rsidRPr="00DA3C9D" w:rsidRDefault="006E2AB8" w:rsidP="009760A1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11448893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掲</w:t>
            </w:r>
            <w:r w:rsidR="00DA3C9D" w:rsidRPr="00D42242">
              <w:rPr>
                <w:rFonts w:ascii="BIZ UDゴシック" w:eastAsia="BIZ UDゴシック" w:hAnsi="BIZ UDゴシック" w:cs="Generic0-Regular" w:hint="eastAsia"/>
                <w:kern w:val="0"/>
                <w:sz w:val="20"/>
                <w:szCs w:val="21"/>
              </w:rPr>
              <w:t>示物等により、</w:t>
            </w:r>
            <w:r w:rsidR="009051BC">
              <w:rPr>
                <w:rFonts w:ascii="BIZ UDゴシック" w:eastAsia="BIZ UDゴシック" w:hAnsi="BIZ UDゴシック" w:cs="Generic0-Regular" w:hint="eastAsia"/>
                <w:kern w:val="0"/>
                <w:sz w:val="20"/>
                <w:szCs w:val="21"/>
              </w:rPr>
              <w:t>食品ロス</w:t>
            </w:r>
            <w:r w:rsidR="00DA3C9D" w:rsidRPr="00D42242">
              <w:rPr>
                <w:rFonts w:ascii="BIZ UDゴシック" w:eastAsia="BIZ UDゴシック" w:hAnsi="BIZ UDゴシック" w:cs="Generic0-Regular" w:hint="eastAsia"/>
                <w:kern w:val="0"/>
                <w:sz w:val="20"/>
                <w:szCs w:val="21"/>
              </w:rPr>
              <w:t>削減に向けた啓発活動の実施</w:t>
            </w:r>
          </w:p>
        </w:tc>
      </w:tr>
      <w:tr w:rsidR="00DA3C9D" w:rsidRPr="00DA3C9D" w14:paraId="7AC4F5A7" w14:textId="77777777" w:rsidTr="00C93342">
        <w:trPr>
          <w:trHeight w:val="402"/>
        </w:trPr>
        <w:tc>
          <w:tcPr>
            <w:tcW w:w="9781" w:type="dxa"/>
            <w:gridSpan w:val="3"/>
          </w:tcPr>
          <w:p w14:paraId="560A4D2E" w14:textId="523C73D5" w:rsidR="00DA3C9D" w:rsidRDefault="006E2AB8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cs="Generic0-Regular" w:hint="eastAsia"/>
                  <w:kern w:val="0"/>
                  <w:szCs w:val="21"/>
                </w:rPr>
                <w:id w:val="-6019468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9F4">
                  <w:rPr>
                    <w:rFonts w:ascii="ＭＳ ゴシック" w:eastAsia="ＭＳ ゴシック" w:hAnsi="ＭＳ ゴシック" w:cs="Generic0-Regular" w:hint="eastAsia"/>
                    <w:kern w:val="0"/>
                    <w:szCs w:val="21"/>
                  </w:rPr>
                  <w:t>☐</w:t>
                </w:r>
              </w:sdtContent>
            </w:sdt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上記以外</w:t>
            </w:r>
            <w:r w:rsidR="00131FAA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の</w:t>
            </w:r>
            <w:r w:rsidR="00DA3C9D" w:rsidRPr="00DA3C9D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食品ロス削減の</w:t>
            </w:r>
            <w:r w:rsidR="009051BC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取り組み</w:t>
            </w:r>
          </w:p>
          <w:p w14:paraId="643FB30D" w14:textId="77777777" w:rsidR="00D42242" w:rsidRPr="00DA3C9D" w:rsidRDefault="00D42242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（　　　　　　　　　　　　　　　　　　　　　　　　　　　　　　　　　　　　　　　　　　　）</w:t>
            </w:r>
          </w:p>
        </w:tc>
      </w:tr>
    </w:tbl>
    <w:p w14:paraId="7110F223" w14:textId="77777777" w:rsidR="00C259F4" w:rsidRDefault="00F2735A" w:rsidP="00C259F4">
      <w:pPr>
        <w:autoSpaceDE w:val="0"/>
        <w:autoSpaceDN w:val="0"/>
        <w:adjustRightInd w:val="0"/>
        <w:ind w:rightChars="161" w:right="338"/>
        <w:jc w:val="right"/>
        <w:rPr>
          <w:rFonts w:ascii="BIZ UDゴシック" w:eastAsia="BIZ UDゴシック" w:hAnsi="BIZ UDゴシック" w:cs="BIZ UDゴシック"/>
          <w:kern w:val="0"/>
          <w:szCs w:val="21"/>
        </w:rPr>
      </w:pPr>
      <w:r w:rsidRPr="00F2735A">
        <w:rPr>
          <w:rFonts w:ascii="BIZ UDゴシック" w:eastAsia="BIZ UDゴシック" w:hAnsi="BIZ UDゴシック" w:cs="BIZ UDゴシック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473D86" wp14:editId="4A10253B">
                <wp:simplePos x="0" y="0"/>
                <wp:positionH relativeFrom="column">
                  <wp:posOffset>4913630</wp:posOffset>
                </wp:positionH>
                <wp:positionV relativeFrom="paragraph">
                  <wp:posOffset>171450</wp:posOffset>
                </wp:positionV>
                <wp:extent cx="127635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36B2E" w14:textId="77777777" w:rsidR="00F2735A" w:rsidRPr="00F2735A" w:rsidRDefault="00F2735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2735A">
                              <w:rPr>
                                <w:rFonts w:ascii="BIZ UDPゴシック" w:eastAsia="BIZ UDPゴシック" w:hAnsi="BIZ UDPゴシック" w:hint="eastAsia"/>
                              </w:rPr>
                              <w:t>（裏面もあります）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473D86" id="テキスト ボックス 3" o:spid="_x0000_s1028" type="#_x0000_t202" style="position:absolute;left:0;text-align:left;margin-left:386.9pt;margin-top:13.5pt;width:10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" filled="f" stroked="f">
                <v:textbox style="mso-fit-shape-to-text:t">
                  <w:txbxContent>
                    <w:p w14:paraId="77836B2E" w14:textId="77777777" w:rsidR="00F2735A" w:rsidRPr="00F2735A" w:rsidRDefault="00F2735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F2735A">
                        <w:rPr>
                          <w:rFonts w:ascii="BIZ UDPゴシック" w:eastAsia="BIZ UDPゴシック" w:hAnsi="BIZ UDPゴシック" w:hint="eastAsia"/>
                        </w:rPr>
                        <w:t>（裏面もあります）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cs="Generic0-Regular" w:hint="eastAsia"/>
          <w:kern w:val="0"/>
          <w:sz w:val="20"/>
          <w:szCs w:val="20"/>
        </w:rPr>
        <w:t>上記</w:t>
      </w:r>
      <w:r w:rsidR="00656301" w:rsidRPr="002A086B">
        <w:rPr>
          <w:rFonts w:ascii="BIZ UDゴシック" w:eastAsia="BIZ UDゴシック" w:hAnsi="BIZ UDゴシック" w:cs="Generic0-Regular" w:hint="eastAsia"/>
          <w:kern w:val="0"/>
          <w:sz w:val="20"/>
          <w:szCs w:val="20"/>
        </w:rPr>
        <w:t>の情報（(※)を除く）は、市ウェブサイト等へ掲載させていただきますので、ご了承ください。</w:t>
      </w:r>
    </w:p>
    <w:p w14:paraId="7A013348" w14:textId="1504D371" w:rsidR="00664A95" w:rsidRDefault="00664A95" w:rsidP="00DA3C9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BIZ UDゴシック"/>
          <w:kern w:val="0"/>
          <w:szCs w:val="21"/>
        </w:rPr>
      </w:pPr>
    </w:p>
    <w:p w14:paraId="7C4C09E9" w14:textId="05E33F54" w:rsidR="00F2735A" w:rsidRPr="00350573" w:rsidRDefault="006E6B73" w:rsidP="00DA3C9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BIZ UDゴシック"/>
          <w:kern w:val="0"/>
          <w:szCs w:val="21"/>
        </w:rPr>
      </w:pPr>
      <w:r>
        <w:rPr>
          <w:rFonts w:ascii="BIZ UDゴシック" w:eastAsia="BIZ UDゴシック" w:hAnsi="BIZ UDゴシック" w:cs="BIZ UDゴシック" w:hint="eastAsia"/>
          <w:kern w:val="0"/>
          <w:szCs w:val="21"/>
        </w:rPr>
        <w:lastRenderedPageBreak/>
        <w:t>以下の項目については、</w:t>
      </w:r>
      <w:r w:rsidR="00131FAA">
        <w:rPr>
          <w:rFonts w:ascii="BIZ UDゴシック" w:eastAsia="BIZ UDゴシック" w:hAnsi="BIZ UDゴシック" w:cs="BIZ UDゴシック" w:hint="eastAsia"/>
          <w:kern w:val="0"/>
          <w:szCs w:val="21"/>
        </w:rPr>
        <w:t>記載いただければ</w:t>
      </w:r>
      <w:r>
        <w:rPr>
          <w:rFonts w:ascii="BIZ UDゴシック" w:eastAsia="BIZ UDゴシック" w:hAnsi="BIZ UDゴシック" w:cs="BIZ UDゴシック" w:hint="eastAsia"/>
          <w:kern w:val="0"/>
          <w:szCs w:val="21"/>
        </w:rPr>
        <w:t>市ウェブサイト等で</w:t>
      </w:r>
      <w:r w:rsidR="00350573">
        <w:rPr>
          <w:rFonts w:ascii="BIZ UDゴシック" w:eastAsia="BIZ UDゴシック" w:hAnsi="BIZ UDゴシック" w:cs="BIZ UDゴシック" w:hint="eastAsia"/>
          <w:kern w:val="0"/>
          <w:szCs w:val="21"/>
        </w:rPr>
        <w:t>情報を掲載いたします。（任意）</w:t>
      </w:r>
    </w:p>
    <w:tbl>
      <w:tblPr>
        <w:tblStyle w:val="a3"/>
        <w:tblpPr w:leftFromText="142" w:rightFromText="142" w:vertAnchor="text" w:horzAnchor="margin" w:tblpX="-10" w:tblpY="-15"/>
        <w:tblW w:w="9503" w:type="dxa"/>
        <w:tblLook w:val="04A0" w:firstRow="1" w:lastRow="0" w:firstColumn="1" w:lastColumn="0" w:noHBand="0" w:noVBand="1"/>
      </w:tblPr>
      <w:tblGrid>
        <w:gridCol w:w="2279"/>
        <w:gridCol w:w="7224"/>
      </w:tblGrid>
      <w:tr w:rsidR="00350573" w:rsidRPr="00592509" w14:paraId="39454A61" w14:textId="77777777" w:rsidTr="00350573">
        <w:trPr>
          <w:trHeight w:val="416"/>
        </w:trPr>
        <w:tc>
          <w:tcPr>
            <w:tcW w:w="2279" w:type="dxa"/>
            <w:shd w:val="clear" w:color="auto" w:fill="auto"/>
            <w:vAlign w:val="center"/>
          </w:tcPr>
          <w:p w14:paraId="0C2535D8" w14:textId="77777777" w:rsidR="00350573" w:rsidRPr="00592509" w:rsidRDefault="00350573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代表者名</w:t>
            </w:r>
          </w:p>
        </w:tc>
        <w:tc>
          <w:tcPr>
            <w:tcW w:w="7224" w:type="dxa"/>
            <w:vAlign w:val="center"/>
          </w:tcPr>
          <w:p w14:paraId="0A8F5F3C" w14:textId="77777777" w:rsidR="00350573" w:rsidRPr="00592509" w:rsidRDefault="00350573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350573" w:rsidRPr="00592509" w14:paraId="30005CC9" w14:textId="77777777" w:rsidTr="00350573">
        <w:trPr>
          <w:trHeight w:val="407"/>
        </w:trPr>
        <w:tc>
          <w:tcPr>
            <w:tcW w:w="2279" w:type="dxa"/>
            <w:shd w:val="clear" w:color="auto" w:fill="auto"/>
            <w:vAlign w:val="center"/>
          </w:tcPr>
          <w:p w14:paraId="32432CF4" w14:textId="77777777" w:rsidR="00350573" w:rsidRPr="00592509" w:rsidRDefault="00350573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営業時間</w:t>
            </w:r>
          </w:p>
        </w:tc>
        <w:tc>
          <w:tcPr>
            <w:tcW w:w="7224" w:type="dxa"/>
            <w:vAlign w:val="center"/>
          </w:tcPr>
          <w:p w14:paraId="56204B94" w14:textId="77777777" w:rsidR="00350573" w:rsidRPr="00592509" w:rsidRDefault="00350573" w:rsidP="008854B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350573" w:rsidRPr="00592509" w14:paraId="435570A5" w14:textId="77777777" w:rsidTr="00350573">
        <w:trPr>
          <w:trHeight w:val="427"/>
        </w:trPr>
        <w:tc>
          <w:tcPr>
            <w:tcW w:w="2279" w:type="dxa"/>
            <w:shd w:val="clear" w:color="auto" w:fill="auto"/>
            <w:vAlign w:val="center"/>
          </w:tcPr>
          <w:p w14:paraId="18F453B4" w14:textId="77777777" w:rsidR="00350573" w:rsidRPr="00592509" w:rsidRDefault="00350573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ランチタイム</w:t>
            </w:r>
          </w:p>
        </w:tc>
        <w:tc>
          <w:tcPr>
            <w:tcW w:w="7224" w:type="dxa"/>
            <w:vAlign w:val="center"/>
          </w:tcPr>
          <w:p w14:paraId="703BDB35" w14:textId="77777777" w:rsidR="00350573" w:rsidRPr="00592509" w:rsidRDefault="00350573" w:rsidP="008854B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有　・　無　</w:t>
            </w:r>
          </w:p>
        </w:tc>
      </w:tr>
      <w:tr w:rsidR="00350573" w:rsidRPr="00592509" w14:paraId="17BD0B1B" w14:textId="77777777" w:rsidTr="00350573">
        <w:trPr>
          <w:trHeight w:val="406"/>
        </w:trPr>
        <w:tc>
          <w:tcPr>
            <w:tcW w:w="2279" w:type="dxa"/>
            <w:shd w:val="clear" w:color="auto" w:fill="auto"/>
            <w:vAlign w:val="center"/>
          </w:tcPr>
          <w:p w14:paraId="3FCF5577" w14:textId="77777777" w:rsidR="00350573" w:rsidRPr="00592509" w:rsidRDefault="00350573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定休日</w:t>
            </w:r>
          </w:p>
        </w:tc>
        <w:tc>
          <w:tcPr>
            <w:tcW w:w="7224" w:type="dxa"/>
            <w:vAlign w:val="center"/>
          </w:tcPr>
          <w:p w14:paraId="100E82CF" w14:textId="77777777" w:rsidR="00350573" w:rsidRPr="00592509" w:rsidRDefault="00350573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350573" w:rsidRPr="00592509" w14:paraId="3E3A4315" w14:textId="77777777" w:rsidTr="00350573">
        <w:trPr>
          <w:trHeight w:val="426"/>
        </w:trPr>
        <w:tc>
          <w:tcPr>
            <w:tcW w:w="2279" w:type="dxa"/>
            <w:shd w:val="clear" w:color="auto" w:fill="auto"/>
            <w:vAlign w:val="center"/>
          </w:tcPr>
          <w:p w14:paraId="4A5FBE5C" w14:textId="77777777" w:rsidR="00350573" w:rsidRPr="00592509" w:rsidRDefault="00350573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専用駐車場</w:t>
            </w:r>
          </w:p>
        </w:tc>
        <w:tc>
          <w:tcPr>
            <w:tcW w:w="7224" w:type="dxa"/>
            <w:vAlign w:val="center"/>
          </w:tcPr>
          <w:p w14:paraId="5616A810" w14:textId="77777777" w:rsidR="00350573" w:rsidRPr="00592509" w:rsidRDefault="00350573" w:rsidP="0035057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 xml:space="preserve">有　・　無　　　　台数　　　　台　</w:t>
            </w:r>
          </w:p>
        </w:tc>
      </w:tr>
      <w:tr w:rsidR="00350573" w:rsidRPr="00592509" w14:paraId="2EC0FD7F" w14:textId="77777777" w:rsidTr="00350573">
        <w:trPr>
          <w:trHeight w:val="403"/>
        </w:trPr>
        <w:tc>
          <w:tcPr>
            <w:tcW w:w="2279" w:type="dxa"/>
            <w:shd w:val="clear" w:color="auto" w:fill="auto"/>
            <w:vAlign w:val="center"/>
          </w:tcPr>
          <w:p w14:paraId="5C2C4B3A" w14:textId="77777777" w:rsidR="00350573" w:rsidRPr="00592509" w:rsidRDefault="00350573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アクセス</w:t>
            </w:r>
          </w:p>
        </w:tc>
        <w:tc>
          <w:tcPr>
            <w:tcW w:w="7224" w:type="dxa"/>
            <w:vAlign w:val="center"/>
          </w:tcPr>
          <w:p w14:paraId="2A4EDEAB" w14:textId="77777777" w:rsidR="00350573" w:rsidRPr="00592509" w:rsidRDefault="00350573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350573" w:rsidRPr="00592509" w14:paraId="138CEE23" w14:textId="77777777" w:rsidTr="00350573">
        <w:trPr>
          <w:trHeight w:val="423"/>
        </w:trPr>
        <w:tc>
          <w:tcPr>
            <w:tcW w:w="2279" w:type="dxa"/>
            <w:shd w:val="clear" w:color="auto" w:fill="auto"/>
            <w:vAlign w:val="center"/>
          </w:tcPr>
          <w:p w14:paraId="3CC9AD88" w14:textId="77777777" w:rsidR="00350573" w:rsidRPr="00592509" w:rsidRDefault="00350573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ウェブサイト</w:t>
            </w: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（ホームページ）</w:t>
            </w: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U</w:t>
            </w:r>
            <w:r w:rsidRPr="00592509">
              <w:rPr>
                <w:rFonts w:ascii="BIZ UDゴシック" w:eastAsia="BIZ UDゴシック" w:hAnsi="BIZ UDゴシック" w:cs="Generic0-Regular"/>
                <w:kern w:val="0"/>
                <w:szCs w:val="21"/>
              </w:rPr>
              <w:t>RL</w:t>
            </w:r>
          </w:p>
        </w:tc>
        <w:tc>
          <w:tcPr>
            <w:tcW w:w="7224" w:type="dxa"/>
            <w:vAlign w:val="center"/>
          </w:tcPr>
          <w:p w14:paraId="2012FD52" w14:textId="77777777" w:rsidR="00350573" w:rsidRPr="00B87A48" w:rsidRDefault="00350573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350573" w:rsidRPr="00592509" w14:paraId="202BC039" w14:textId="77777777" w:rsidTr="00350573">
        <w:trPr>
          <w:trHeight w:val="927"/>
        </w:trPr>
        <w:tc>
          <w:tcPr>
            <w:tcW w:w="2279" w:type="dxa"/>
            <w:shd w:val="clear" w:color="auto" w:fill="auto"/>
            <w:vAlign w:val="center"/>
          </w:tcPr>
          <w:p w14:paraId="209862CC" w14:textId="77777777" w:rsidR="00350573" w:rsidRPr="00592509" w:rsidRDefault="00350573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592509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SNSアカウント名等</w:t>
            </w:r>
          </w:p>
        </w:tc>
        <w:tc>
          <w:tcPr>
            <w:tcW w:w="7224" w:type="dxa"/>
            <w:vAlign w:val="center"/>
          </w:tcPr>
          <w:p w14:paraId="1112FACA" w14:textId="77777777" w:rsidR="00350573" w:rsidRPr="00592509" w:rsidRDefault="00350573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B55B62" w:rsidRPr="00592509" w14:paraId="3EFBF9E9" w14:textId="77777777" w:rsidTr="00350573">
        <w:trPr>
          <w:trHeight w:val="927"/>
        </w:trPr>
        <w:tc>
          <w:tcPr>
            <w:tcW w:w="2279" w:type="dxa"/>
            <w:shd w:val="clear" w:color="auto" w:fill="auto"/>
            <w:vAlign w:val="center"/>
          </w:tcPr>
          <w:p w14:paraId="4979FDF5" w14:textId="77777777" w:rsidR="00B55B62" w:rsidRPr="00592509" w:rsidRDefault="00B55B62" w:rsidP="0035057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店舗写真等の掲載（市ウェブサイトで掲載します）</w:t>
            </w:r>
          </w:p>
        </w:tc>
        <w:tc>
          <w:tcPr>
            <w:tcW w:w="7224" w:type="dxa"/>
            <w:vAlign w:val="center"/>
          </w:tcPr>
          <w:p w14:paraId="68108322" w14:textId="77777777" w:rsidR="00B55B62" w:rsidRDefault="00B55B62" w:rsidP="00660FE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希望する　・　希望しない　※掲載は1枚のみ</w:t>
            </w:r>
          </w:p>
          <w:p w14:paraId="5C83951A" w14:textId="77777777" w:rsidR="00B55B62" w:rsidRPr="00592509" w:rsidRDefault="00B55B62" w:rsidP="00660FE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希望される場合は、以下の申請先メールアドレスへお送りください。</w:t>
            </w:r>
          </w:p>
        </w:tc>
      </w:tr>
    </w:tbl>
    <w:p w14:paraId="63AF35F6" w14:textId="77777777" w:rsidR="00350573" w:rsidRPr="00DA3C9D" w:rsidRDefault="00350573" w:rsidP="00DA3C9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BIZ UDゴシック"/>
          <w:kern w:val="0"/>
          <w:szCs w:val="21"/>
        </w:rPr>
      </w:pPr>
    </w:p>
    <w:p w14:paraId="53B601CC" w14:textId="77777777" w:rsidR="009A7821" w:rsidRPr="00100D50" w:rsidRDefault="009A7821" w:rsidP="009A782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r w:rsidRPr="00100D50">
        <w:rPr>
          <w:rFonts w:ascii="BIZ UDゴシック" w:eastAsia="BIZ UDゴシック" w:hAnsi="BIZ UDゴシック" w:cs="Generic0-Regular" w:hint="eastAsia"/>
          <w:kern w:val="0"/>
          <w:szCs w:val="21"/>
        </w:rPr>
        <w:t>【お店からのPR（自由記載）】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A7821" w:rsidRPr="00100D50" w14:paraId="4F358275" w14:textId="77777777" w:rsidTr="00660FE8">
        <w:trPr>
          <w:trHeight w:val="5441"/>
        </w:trPr>
        <w:tc>
          <w:tcPr>
            <w:tcW w:w="9498" w:type="dxa"/>
          </w:tcPr>
          <w:p w14:paraId="086FCA60" w14:textId="77777777" w:rsidR="009A7821" w:rsidRPr="00100D50" w:rsidRDefault="009A7821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  <w:p w14:paraId="43B3817E" w14:textId="77777777" w:rsidR="009A7821" w:rsidRPr="00100D50" w:rsidRDefault="009A7821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  <w:p w14:paraId="587B9697" w14:textId="77777777" w:rsidR="009A7821" w:rsidRPr="00100D50" w:rsidRDefault="009A7821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  <w:p w14:paraId="184CF434" w14:textId="77777777" w:rsidR="009A7821" w:rsidRPr="00100D50" w:rsidRDefault="009A7821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  <w:p w14:paraId="5B411E18" w14:textId="77777777" w:rsidR="009A7821" w:rsidRPr="00100D50" w:rsidRDefault="009A7821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  <w:p w14:paraId="6C2C6931" w14:textId="77777777" w:rsidR="009A7821" w:rsidRDefault="009A7821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  <w:p w14:paraId="7ECC5AE8" w14:textId="77777777" w:rsidR="009A7821" w:rsidRDefault="009A7821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  <w:p w14:paraId="00C87BE2" w14:textId="77777777" w:rsidR="009A7821" w:rsidRDefault="009A7821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  <w:p w14:paraId="26453B7C" w14:textId="77777777" w:rsidR="00350573" w:rsidRDefault="00350573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  <w:p w14:paraId="4907C83C" w14:textId="77777777" w:rsidR="00350573" w:rsidRDefault="00350573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  <w:p w14:paraId="4A997003" w14:textId="77777777" w:rsidR="00350573" w:rsidRDefault="00350573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  <w:p w14:paraId="7B6B0CE3" w14:textId="77777777" w:rsidR="00350573" w:rsidRDefault="00350573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  <w:p w14:paraId="494CE09D" w14:textId="77777777" w:rsidR="00B55B62" w:rsidRDefault="00B55B62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  <w:p w14:paraId="2551D3C2" w14:textId="77777777" w:rsidR="00350573" w:rsidRPr="00350573" w:rsidRDefault="00350573" w:rsidP="00836E6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</w:tbl>
    <w:p w14:paraId="52DA9932" w14:textId="77777777" w:rsidR="009A7821" w:rsidRDefault="009A7821" w:rsidP="009A7821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14:paraId="2733F313" w14:textId="77777777" w:rsidR="009A7821" w:rsidRPr="008239E2" w:rsidRDefault="009A7821" w:rsidP="009A782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r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>（申請先）</w:t>
      </w:r>
    </w:p>
    <w:p w14:paraId="0F00E690" w14:textId="77777777" w:rsidR="009A7821" w:rsidRPr="008239E2" w:rsidRDefault="009A7821" w:rsidP="009A782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r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>東大阪市　環境部　循環社会推進課</w:t>
      </w:r>
    </w:p>
    <w:p w14:paraId="3099E0CE" w14:textId="77777777" w:rsidR="009A7821" w:rsidRPr="008239E2" w:rsidRDefault="009A7821" w:rsidP="009A782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r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>〒5</w:t>
      </w:r>
      <w:r w:rsidRPr="008239E2">
        <w:rPr>
          <w:rFonts w:ascii="BIZ UDゴシック" w:eastAsia="BIZ UDゴシック" w:hAnsi="BIZ UDゴシック" w:cs="Generic0-Regular"/>
          <w:kern w:val="0"/>
          <w:szCs w:val="21"/>
        </w:rPr>
        <w:t xml:space="preserve">77-8521 </w:t>
      </w:r>
      <w:r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>東大阪市荒本北1</w:t>
      </w:r>
      <w:r w:rsidRPr="008239E2">
        <w:rPr>
          <w:rFonts w:ascii="BIZ UDゴシック" w:eastAsia="BIZ UDゴシック" w:hAnsi="BIZ UDゴシック" w:cs="Generic0-Regular"/>
          <w:kern w:val="0"/>
          <w:szCs w:val="21"/>
        </w:rPr>
        <w:t>-1-1</w:t>
      </w:r>
    </w:p>
    <w:p w14:paraId="79F3F9E5" w14:textId="2D1E2811" w:rsidR="000517A3" w:rsidRPr="000517A3" w:rsidRDefault="000517A3" w:rsidP="009A782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>
        <w:rPr>
          <w:rFonts w:ascii="BIZ UDゴシック" w:eastAsia="BIZ UDゴシック" w:hAnsi="BIZ UDゴシック" w:cs="ＭＳ 明朝" w:hint="eastAsia"/>
          <w:kern w:val="0"/>
          <w:szCs w:val="21"/>
        </w:rPr>
        <w:t>F</w:t>
      </w:r>
      <w:r>
        <w:rPr>
          <w:rFonts w:ascii="BIZ UDゴシック" w:eastAsia="BIZ UDゴシック" w:hAnsi="BIZ UDゴシック" w:cs="ＭＳ 明朝"/>
          <w:kern w:val="0"/>
          <w:szCs w:val="21"/>
        </w:rPr>
        <w:t>AX 06-4309-3829</w:t>
      </w:r>
    </w:p>
    <w:p w14:paraId="1A52050C" w14:textId="532628B1" w:rsidR="009A7821" w:rsidRPr="001A10D1" w:rsidRDefault="009A7821" w:rsidP="009A7821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8239E2">
        <w:rPr>
          <w:rFonts w:ascii="ＭＳ 明朝" w:eastAsia="ＭＳ 明朝" w:hAnsi="ＭＳ 明朝" w:cs="ＭＳ 明朝" w:hint="eastAsia"/>
          <w:kern w:val="0"/>
          <w:szCs w:val="21"/>
        </w:rPr>
        <w:t>✉</w:t>
      </w:r>
      <w:r w:rsidRPr="008239E2">
        <w:rPr>
          <w:rFonts w:ascii="BIZ UDゴシック" w:eastAsia="BIZ UDゴシック" w:hAnsi="BIZ UDゴシック" w:cs="Generic0-Regular" w:hint="eastAsia"/>
          <w:kern w:val="0"/>
          <w:szCs w:val="21"/>
        </w:rPr>
        <w:t>junkanshakai@city.higashiosaka.lg.jp</w:t>
      </w:r>
    </w:p>
    <w:p w14:paraId="0A84465B" w14:textId="1B195316" w:rsidR="00C259F4" w:rsidRDefault="00C259F4" w:rsidP="00BE5EB6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Generic0-Regular"/>
          <w:kern w:val="0"/>
          <w:szCs w:val="21"/>
        </w:rPr>
      </w:pPr>
      <w:bookmarkStart w:id="0" w:name="_GoBack"/>
      <w:bookmarkEnd w:id="0"/>
    </w:p>
    <w:sectPr w:rsidR="00C259F4" w:rsidSect="003F337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2BAC" w14:textId="77777777" w:rsidR="005B334D" w:rsidRDefault="005B334D" w:rsidP="005B334D">
      <w:r>
        <w:separator/>
      </w:r>
    </w:p>
  </w:endnote>
  <w:endnote w:type="continuationSeparator" w:id="0">
    <w:p w14:paraId="19CC3D9A" w14:textId="77777777" w:rsidR="005B334D" w:rsidRDefault="005B334D" w:rsidP="005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44E7F" w14:textId="77777777" w:rsidR="005B334D" w:rsidRDefault="005B334D" w:rsidP="005B334D">
      <w:r>
        <w:separator/>
      </w:r>
    </w:p>
  </w:footnote>
  <w:footnote w:type="continuationSeparator" w:id="0">
    <w:p w14:paraId="74973E51" w14:textId="77777777" w:rsidR="005B334D" w:rsidRDefault="005B334D" w:rsidP="005B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C735" w14:textId="72807BB2" w:rsidR="00427437" w:rsidRPr="00427437" w:rsidRDefault="00427437" w:rsidP="00B36AB9">
    <w:pPr>
      <w:pStyle w:val="a5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EE8"/>
    <w:multiLevelType w:val="hybridMultilevel"/>
    <w:tmpl w:val="BEE6397A"/>
    <w:lvl w:ilvl="0" w:tplc="CF5477EA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6177D"/>
    <w:multiLevelType w:val="hybridMultilevel"/>
    <w:tmpl w:val="C19ADCA0"/>
    <w:lvl w:ilvl="0" w:tplc="42A4F7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5"/>
    <w:rsid w:val="00010D11"/>
    <w:rsid w:val="000255A0"/>
    <w:rsid w:val="000517A3"/>
    <w:rsid w:val="00062450"/>
    <w:rsid w:val="00076DC9"/>
    <w:rsid w:val="00082BDF"/>
    <w:rsid w:val="000958E8"/>
    <w:rsid w:val="000B7775"/>
    <w:rsid w:val="00100D50"/>
    <w:rsid w:val="00106980"/>
    <w:rsid w:val="00113D9E"/>
    <w:rsid w:val="00126BE0"/>
    <w:rsid w:val="00131FAA"/>
    <w:rsid w:val="001A10D1"/>
    <w:rsid w:val="001A7710"/>
    <w:rsid w:val="001D476D"/>
    <w:rsid w:val="00207EDD"/>
    <w:rsid w:val="0022674C"/>
    <w:rsid w:val="00256EFF"/>
    <w:rsid w:val="00261445"/>
    <w:rsid w:val="002A086B"/>
    <w:rsid w:val="002A313D"/>
    <w:rsid w:val="002D0E6E"/>
    <w:rsid w:val="002D33E2"/>
    <w:rsid w:val="003271CB"/>
    <w:rsid w:val="00331044"/>
    <w:rsid w:val="00341BA9"/>
    <w:rsid w:val="00350573"/>
    <w:rsid w:val="00396BEA"/>
    <w:rsid w:val="003B5949"/>
    <w:rsid w:val="003C15B9"/>
    <w:rsid w:val="003C6AD0"/>
    <w:rsid w:val="003F337D"/>
    <w:rsid w:val="00427437"/>
    <w:rsid w:val="004403FD"/>
    <w:rsid w:val="00477B43"/>
    <w:rsid w:val="00486B96"/>
    <w:rsid w:val="00492E9C"/>
    <w:rsid w:val="004E4796"/>
    <w:rsid w:val="005024A6"/>
    <w:rsid w:val="00592509"/>
    <w:rsid w:val="005940E1"/>
    <w:rsid w:val="005A7569"/>
    <w:rsid w:val="005B334D"/>
    <w:rsid w:val="005D1C90"/>
    <w:rsid w:val="006102E8"/>
    <w:rsid w:val="00646DFC"/>
    <w:rsid w:val="00650CF5"/>
    <w:rsid w:val="00656301"/>
    <w:rsid w:val="00660FE8"/>
    <w:rsid w:val="00664A95"/>
    <w:rsid w:val="006E2AB8"/>
    <w:rsid w:val="006E6B73"/>
    <w:rsid w:val="006F100A"/>
    <w:rsid w:val="00714569"/>
    <w:rsid w:val="0072746E"/>
    <w:rsid w:val="007801F9"/>
    <w:rsid w:val="007B6AA4"/>
    <w:rsid w:val="007E6326"/>
    <w:rsid w:val="007F3F10"/>
    <w:rsid w:val="0080654F"/>
    <w:rsid w:val="008239E2"/>
    <w:rsid w:val="00840208"/>
    <w:rsid w:val="00845C5E"/>
    <w:rsid w:val="00847710"/>
    <w:rsid w:val="008854B0"/>
    <w:rsid w:val="008A2E6B"/>
    <w:rsid w:val="008B2E7C"/>
    <w:rsid w:val="00901A42"/>
    <w:rsid w:val="009051BC"/>
    <w:rsid w:val="00925230"/>
    <w:rsid w:val="00967ACD"/>
    <w:rsid w:val="009760A1"/>
    <w:rsid w:val="009A7821"/>
    <w:rsid w:val="009E580E"/>
    <w:rsid w:val="00A82DAC"/>
    <w:rsid w:val="00AE314C"/>
    <w:rsid w:val="00B25865"/>
    <w:rsid w:val="00B30860"/>
    <w:rsid w:val="00B311D2"/>
    <w:rsid w:val="00B36AB9"/>
    <w:rsid w:val="00B55B62"/>
    <w:rsid w:val="00B87A48"/>
    <w:rsid w:val="00BC4E7E"/>
    <w:rsid w:val="00BE5EB6"/>
    <w:rsid w:val="00C00C5D"/>
    <w:rsid w:val="00C259F4"/>
    <w:rsid w:val="00C61DCD"/>
    <w:rsid w:val="00C7389A"/>
    <w:rsid w:val="00C93342"/>
    <w:rsid w:val="00CA2BDA"/>
    <w:rsid w:val="00CC0EB8"/>
    <w:rsid w:val="00D0058E"/>
    <w:rsid w:val="00D01232"/>
    <w:rsid w:val="00D1321E"/>
    <w:rsid w:val="00D42242"/>
    <w:rsid w:val="00D422B2"/>
    <w:rsid w:val="00D71D6B"/>
    <w:rsid w:val="00D762E5"/>
    <w:rsid w:val="00DA3C9D"/>
    <w:rsid w:val="00DB1AC6"/>
    <w:rsid w:val="00DE3345"/>
    <w:rsid w:val="00E04610"/>
    <w:rsid w:val="00E449BD"/>
    <w:rsid w:val="00E552B6"/>
    <w:rsid w:val="00E971B5"/>
    <w:rsid w:val="00E97DEF"/>
    <w:rsid w:val="00EA1FA2"/>
    <w:rsid w:val="00EE6F68"/>
    <w:rsid w:val="00F113E0"/>
    <w:rsid w:val="00F15CE8"/>
    <w:rsid w:val="00F2636F"/>
    <w:rsid w:val="00F2735A"/>
    <w:rsid w:val="00F65B48"/>
    <w:rsid w:val="00F90297"/>
    <w:rsid w:val="00F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9A6D291"/>
  <w15:chartTrackingRefBased/>
  <w15:docId w15:val="{296BEF4D-24ED-4A2A-A63C-66861FC2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5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34D"/>
  </w:style>
  <w:style w:type="paragraph" w:styleId="a7">
    <w:name w:val="footer"/>
    <w:basedOn w:val="a"/>
    <w:link w:val="a8"/>
    <w:uiPriority w:val="99"/>
    <w:unhideWhenUsed/>
    <w:rsid w:val="005B3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34D"/>
  </w:style>
  <w:style w:type="paragraph" w:styleId="Web">
    <w:name w:val="Normal (Web)"/>
    <w:basedOn w:val="a"/>
    <w:uiPriority w:val="99"/>
    <w:semiHidden/>
    <w:unhideWhenUsed/>
    <w:rsid w:val="00B87A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4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6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A75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75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75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75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7569"/>
    <w:rPr>
      <w:b/>
      <w:bCs/>
    </w:rPr>
  </w:style>
  <w:style w:type="character" w:styleId="af0">
    <w:name w:val="Hyperlink"/>
    <w:basedOn w:val="a0"/>
    <w:uiPriority w:val="99"/>
    <w:unhideWhenUsed/>
    <w:rsid w:val="006F100A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F10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4621-EFC5-4673-B14A-8CFEF764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</cp:revision>
  <cp:lastPrinted>2022-10-05T05:57:00Z</cp:lastPrinted>
  <dcterms:created xsi:type="dcterms:W3CDTF">2022-10-05T09:40:00Z</dcterms:created>
  <dcterms:modified xsi:type="dcterms:W3CDTF">2022-10-05T09:40:00Z</dcterms:modified>
</cp:coreProperties>
</file>